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99F" w:rsidRDefault="00FB6EE6" w:rsidP="00A2099F">
      <w:pPr>
        <w:spacing w:after="0" w:line="240" w:lineRule="auto"/>
        <w:jc w:val="center"/>
        <w:rPr>
          <w:rFonts w:ascii="Arial" w:hAnsi="Arial" w:cs="Arial"/>
          <w:b/>
          <w:color w:val="000000" w:themeColor="text1"/>
          <w:sz w:val="40"/>
          <w:szCs w:val="40"/>
        </w:rPr>
      </w:pPr>
      <w:r w:rsidRPr="00FB6EE6">
        <w:rPr>
          <w:rFonts w:ascii="Arial" w:hAnsi="Arial" w:cs="Arial"/>
          <w:b/>
          <w:color w:val="000000" w:themeColor="text1"/>
          <w:sz w:val="40"/>
          <w:szCs w:val="40"/>
        </w:rPr>
        <w:t>La i</w:t>
      </w:r>
      <w:r w:rsidR="00E93CA9" w:rsidRPr="00FB6EE6">
        <w:rPr>
          <w:rFonts w:ascii="Arial" w:hAnsi="Arial" w:cs="Arial"/>
          <w:b/>
          <w:color w:val="000000" w:themeColor="text1"/>
          <w:sz w:val="40"/>
          <w:szCs w:val="40"/>
        </w:rPr>
        <w:t>nclusión financiera en una población</w:t>
      </w:r>
    </w:p>
    <w:p w:rsidR="00E93CA9" w:rsidRPr="00FB6EE6" w:rsidRDefault="00E93CA9" w:rsidP="00A2099F">
      <w:pPr>
        <w:spacing w:after="0" w:line="240" w:lineRule="auto"/>
        <w:jc w:val="center"/>
        <w:rPr>
          <w:rFonts w:ascii="Arial" w:hAnsi="Arial" w:cs="Arial"/>
          <w:b/>
          <w:color w:val="000000" w:themeColor="text1"/>
          <w:sz w:val="40"/>
          <w:szCs w:val="40"/>
        </w:rPr>
      </w:pPr>
      <w:proofErr w:type="gramStart"/>
      <w:r w:rsidRPr="00FB6EE6">
        <w:rPr>
          <w:rFonts w:ascii="Arial" w:hAnsi="Arial" w:cs="Arial"/>
          <w:b/>
          <w:color w:val="000000" w:themeColor="text1"/>
          <w:sz w:val="40"/>
          <w:szCs w:val="40"/>
        </w:rPr>
        <w:t>en</w:t>
      </w:r>
      <w:proofErr w:type="gramEnd"/>
      <w:r w:rsidRPr="00FB6EE6">
        <w:rPr>
          <w:rFonts w:ascii="Arial" w:hAnsi="Arial" w:cs="Arial"/>
          <w:b/>
          <w:color w:val="000000" w:themeColor="text1"/>
          <w:sz w:val="40"/>
          <w:szCs w:val="40"/>
        </w:rPr>
        <w:t xml:space="preserve"> la que el 60% utiliza su banda ancha móvil</w:t>
      </w:r>
    </w:p>
    <w:p w:rsidR="00E93CA9" w:rsidRPr="00FB6EE6" w:rsidRDefault="00E93CA9" w:rsidP="00FB6EE6">
      <w:pPr>
        <w:spacing w:after="0" w:line="240" w:lineRule="auto"/>
        <w:jc w:val="both"/>
        <w:rPr>
          <w:rFonts w:ascii="Arial" w:hAnsi="Arial" w:cs="Arial"/>
          <w:color w:val="000000" w:themeColor="text1"/>
          <w:sz w:val="24"/>
          <w:szCs w:val="24"/>
        </w:rPr>
      </w:pPr>
    </w:p>
    <w:p w:rsidR="00E93CA9" w:rsidRPr="00FB6EE6" w:rsidRDefault="00E93CA9" w:rsidP="00FB6EE6">
      <w:pPr>
        <w:spacing w:after="0" w:line="240" w:lineRule="auto"/>
        <w:jc w:val="both"/>
        <w:rPr>
          <w:rFonts w:ascii="Arial" w:hAnsi="Arial" w:cs="Arial"/>
          <w:color w:val="000000" w:themeColor="text1"/>
          <w:sz w:val="28"/>
          <w:szCs w:val="28"/>
        </w:rPr>
      </w:pPr>
      <w:r w:rsidRPr="00FB6EE6">
        <w:rPr>
          <w:rFonts w:ascii="Arial" w:hAnsi="Arial" w:cs="Arial"/>
          <w:color w:val="000000" w:themeColor="text1"/>
          <w:sz w:val="28"/>
          <w:szCs w:val="28"/>
        </w:rPr>
        <w:t xml:space="preserve">* </w:t>
      </w:r>
      <w:r w:rsidR="00A2099F">
        <w:rPr>
          <w:rFonts w:ascii="Arial" w:hAnsi="Arial" w:cs="Arial"/>
          <w:color w:val="000000" w:themeColor="text1"/>
          <w:sz w:val="28"/>
          <w:szCs w:val="28"/>
        </w:rPr>
        <w:t>P</w:t>
      </w:r>
      <w:r w:rsidR="00A2099F" w:rsidRPr="00FB6EE6">
        <w:rPr>
          <w:rFonts w:ascii="Arial" w:hAnsi="Arial" w:cs="Arial"/>
          <w:color w:val="000000" w:themeColor="text1"/>
          <w:sz w:val="28"/>
          <w:szCs w:val="28"/>
        </w:rPr>
        <w:t>ara pagar deudas</w:t>
      </w:r>
      <w:r w:rsidR="00A2099F">
        <w:rPr>
          <w:rFonts w:ascii="Arial" w:hAnsi="Arial" w:cs="Arial"/>
          <w:color w:val="000000" w:themeColor="text1"/>
          <w:sz w:val="28"/>
          <w:szCs w:val="28"/>
        </w:rPr>
        <w:t xml:space="preserve"> son l</w:t>
      </w:r>
      <w:r w:rsidRPr="00FB6EE6">
        <w:rPr>
          <w:rFonts w:ascii="Arial" w:hAnsi="Arial" w:cs="Arial"/>
          <w:color w:val="000000" w:themeColor="text1"/>
          <w:sz w:val="28"/>
          <w:szCs w:val="28"/>
        </w:rPr>
        <w:t>a mayoría de los créditos solicita</w:t>
      </w:r>
      <w:r w:rsidR="00A2099F">
        <w:rPr>
          <w:rFonts w:ascii="Arial" w:hAnsi="Arial" w:cs="Arial"/>
          <w:color w:val="000000" w:themeColor="text1"/>
          <w:sz w:val="28"/>
          <w:szCs w:val="28"/>
        </w:rPr>
        <w:t>dos</w:t>
      </w:r>
    </w:p>
    <w:p w:rsidR="00E93CA9" w:rsidRPr="00FB6EE6" w:rsidRDefault="00E93CA9" w:rsidP="00FB6EE6">
      <w:pPr>
        <w:spacing w:after="0" w:line="240" w:lineRule="auto"/>
        <w:jc w:val="both"/>
        <w:rPr>
          <w:rFonts w:ascii="Arial" w:hAnsi="Arial" w:cs="Arial"/>
          <w:color w:val="000000" w:themeColor="text1"/>
          <w:sz w:val="24"/>
          <w:szCs w:val="24"/>
        </w:rPr>
      </w:pPr>
    </w:p>
    <w:p w:rsidR="00E93CA9" w:rsidRPr="00FB6EE6" w:rsidRDefault="00E93CA9" w:rsidP="00FB6EE6">
      <w:pPr>
        <w:spacing w:after="0" w:line="240" w:lineRule="auto"/>
        <w:jc w:val="both"/>
        <w:rPr>
          <w:rFonts w:ascii="Arial" w:hAnsi="Arial" w:cs="Arial"/>
          <w:b/>
          <w:color w:val="000000" w:themeColor="text1"/>
          <w:sz w:val="24"/>
          <w:szCs w:val="24"/>
        </w:rPr>
      </w:pPr>
      <w:r w:rsidRPr="00FB6EE6">
        <w:rPr>
          <w:rFonts w:ascii="Arial" w:hAnsi="Arial" w:cs="Arial"/>
          <w:b/>
          <w:color w:val="000000" w:themeColor="text1"/>
          <w:sz w:val="24"/>
          <w:szCs w:val="24"/>
        </w:rPr>
        <w:t xml:space="preserve">Melisa </w:t>
      </w:r>
      <w:proofErr w:type="spellStart"/>
      <w:r w:rsidRPr="00FB6EE6">
        <w:rPr>
          <w:rFonts w:ascii="Arial" w:hAnsi="Arial" w:cs="Arial"/>
          <w:b/>
          <w:color w:val="000000" w:themeColor="text1"/>
          <w:sz w:val="24"/>
          <w:szCs w:val="24"/>
        </w:rPr>
        <w:t>Murialdo</w:t>
      </w:r>
      <w:proofErr w:type="spellEnd"/>
    </w:p>
    <w:p w:rsidR="00E93CA9" w:rsidRPr="00FB6EE6" w:rsidRDefault="00F96DCB" w:rsidP="00FB6EE6">
      <w:pPr>
        <w:spacing w:after="0" w:line="240" w:lineRule="auto"/>
        <w:jc w:val="both"/>
        <w:rPr>
          <w:rFonts w:ascii="Arial" w:hAnsi="Arial" w:cs="Arial"/>
          <w:color w:val="000000" w:themeColor="text1"/>
          <w:sz w:val="20"/>
          <w:szCs w:val="20"/>
        </w:rPr>
      </w:pPr>
      <w:hyperlink r:id="rId5" w:history="1">
        <w:r w:rsidR="00777A69" w:rsidRPr="00FB6EE6">
          <w:rPr>
            <w:rStyle w:val="Hipervnculo"/>
            <w:rFonts w:ascii="Arial" w:hAnsi="Arial" w:cs="Arial"/>
            <w:color w:val="000000" w:themeColor="text1"/>
            <w:sz w:val="20"/>
            <w:szCs w:val="20"/>
            <w:u w:val="none"/>
          </w:rPr>
          <w:t>melisamurialdo@gmail.com</w:t>
        </w:r>
      </w:hyperlink>
    </w:p>
    <w:p w:rsidR="00777A69" w:rsidRPr="00FB6EE6" w:rsidRDefault="00777A69" w:rsidP="00FB6EE6">
      <w:pPr>
        <w:spacing w:after="0" w:line="240" w:lineRule="auto"/>
        <w:jc w:val="both"/>
        <w:rPr>
          <w:rFonts w:ascii="Arial" w:hAnsi="Arial" w:cs="Arial"/>
          <w:color w:val="000000" w:themeColor="text1"/>
          <w:sz w:val="24"/>
          <w:szCs w:val="24"/>
        </w:rPr>
      </w:pPr>
    </w:p>
    <w:p w:rsidR="00E93CA9" w:rsidRPr="00FB6EE6" w:rsidRDefault="00E93CA9" w:rsidP="00FB6EE6">
      <w:pPr>
        <w:spacing w:after="0" w:line="240" w:lineRule="auto"/>
        <w:jc w:val="both"/>
        <w:rPr>
          <w:rFonts w:ascii="Arial" w:hAnsi="Arial" w:cs="Arial"/>
          <w:color w:val="000000" w:themeColor="text1"/>
          <w:sz w:val="24"/>
          <w:szCs w:val="24"/>
        </w:rPr>
      </w:pPr>
      <w:r w:rsidRPr="00FB6EE6">
        <w:rPr>
          <w:rFonts w:ascii="Arial" w:hAnsi="Arial" w:cs="Arial"/>
          <w:color w:val="000000" w:themeColor="text1"/>
          <w:sz w:val="24"/>
          <w:szCs w:val="24"/>
        </w:rPr>
        <w:t>En la actualidad, la tecnología es la herramienta que facilita la inclusión financiera a quienes no poseen un historial crediticio. Esto expande las posibilidades, creando productos que son más accesibles para parte de la población que se encuentra con necesidades no satisfechas.</w:t>
      </w:r>
    </w:p>
    <w:p w:rsidR="00E93CA9" w:rsidRPr="00FB6EE6" w:rsidRDefault="00E93CA9" w:rsidP="00FB6EE6">
      <w:pPr>
        <w:spacing w:after="0" w:line="240" w:lineRule="auto"/>
        <w:ind w:firstLine="708"/>
        <w:jc w:val="both"/>
        <w:rPr>
          <w:rFonts w:ascii="Arial" w:hAnsi="Arial" w:cs="Arial"/>
          <w:color w:val="000000" w:themeColor="text1"/>
          <w:sz w:val="24"/>
          <w:szCs w:val="24"/>
        </w:rPr>
      </w:pPr>
      <w:r w:rsidRPr="00FB6EE6">
        <w:rPr>
          <w:rFonts w:ascii="Arial" w:hAnsi="Arial" w:cs="Arial"/>
          <w:color w:val="000000" w:themeColor="text1"/>
          <w:sz w:val="24"/>
          <w:szCs w:val="24"/>
        </w:rPr>
        <w:t xml:space="preserve">Los teléfonos inteligentes, las </w:t>
      </w:r>
      <w:proofErr w:type="spellStart"/>
      <w:r w:rsidRPr="00FB6EE6">
        <w:rPr>
          <w:rFonts w:ascii="Arial" w:hAnsi="Arial" w:cs="Arial"/>
          <w:color w:val="000000" w:themeColor="text1"/>
          <w:sz w:val="24"/>
          <w:szCs w:val="24"/>
        </w:rPr>
        <w:t>Fintech</w:t>
      </w:r>
      <w:proofErr w:type="spellEnd"/>
      <w:r w:rsidRPr="00FB6EE6">
        <w:rPr>
          <w:rFonts w:ascii="Arial" w:hAnsi="Arial" w:cs="Arial"/>
          <w:color w:val="000000" w:themeColor="text1"/>
          <w:sz w:val="24"/>
          <w:szCs w:val="24"/>
        </w:rPr>
        <w:t xml:space="preserve">, la digitalización de los bancos son características de esta nueva era de la economía. </w:t>
      </w:r>
    </w:p>
    <w:p w:rsidR="00E93CA9" w:rsidRPr="00FB6EE6" w:rsidRDefault="00E93CA9" w:rsidP="00FB6EE6">
      <w:pPr>
        <w:spacing w:after="0" w:line="240" w:lineRule="auto"/>
        <w:ind w:firstLine="708"/>
        <w:jc w:val="both"/>
        <w:rPr>
          <w:rFonts w:ascii="Arial" w:hAnsi="Arial" w:cs="Arial"/>
          <w:color w:val="000000" w:themeColor="text1"/>
          <w:sz w:val="24"/>
          <w:szCs w:val="24"/>
        </w:rPr>
      </w:pPr>
      <w:r w:rsidRPr="00FB6EE6">
        <w:rPr>
          <w:rFonts w:ascii="Arial" w:hAnsi="Arial" w:cs="Arial"/>
          <w:color w:val="000000" w:themeColor="text1"/>
          <w:sz w:val="24"/>
          <w:szCs w:val="24"/>
        </w:rPr>
        <w:t>Es de suma necesidad el avance digital de las instituciones financieras para un mayor acceso a las mismas, ya que equivale a un desarrollo económico y un bienestar para los ciudadanos que puedan solicitar ayuda económica de maneras más eficientes.</w:t>
      </w:r>
    </w:p>
    <w:p w:rsidR="00E93CA9" w:rsidRPr="00FB6EE6" w:rsidRDefault="00E93CA9" w:rsidP="00FB6EE6">
      <w:pPr>
        <w:spacing w:after="0" w:line="240" w:lineRule="auto"/>
        <w:ind w:firstLine="708"/>
        <w:jc w:val="both"/>
        <w:rPr>
          <w:rFonts w:ascii="Arial" w:hAnsi="Arial" w:cs="Arial"/>
          <w:color w:val="000000" w:themeColor="text1"/>
          <w:sz w:val="24"/>
          <w:szCs w:val="24"/>
        </w:rPr>
      </w:pPr>
      <w:r w:rsidRPr="00FB6EE6">
        <w:rPr>
          <w:rFonts w:ascii="Arial" w:hAnsi="Arial" w:cs="Arial"/>
          <w:color w:val="000000" w:themeColor="text1"/>
          <w:sz w:val="24"/>
          <w:szCs w:val="24"/>
        </w:rPr>
        <w:t>Un 75</w:t>
      </w:r>
      <w:r w:rsidR="00777A69" w:rsidRPr="00FB6EE6">
        <w:rPr>
          <w:rFonts w:ascii="Arial" w:hAnsi="Arial" w:cs="Arial"/>
          <w:color w:val="000000" w:themeColor="text1"/>
          <w:sz w:val="24"/>
          <w:szCs w:val="24"/>
        </w:rPr>
        <w:t>.</w:t>
      </w:r>
      <w:r w:rsidRPr="00FB6EE6">
        <w:rPr>
          <w:rFonts w:ascii="Arial" w:hAnsi="Arial" w:cs="Arial"/>
          <w:color w:val="000000" w:themeColor="text1"/>
          <w:sz w:val="24"/>
          <w:szCs w:val="24"/>
        </w:rPr>
        <w:t xml:space="preserve">1% de la población es la que cuenta con un teléfono móvil, informa el Instituto Federal de Telecomunicaciones (IFT), e incluso solo </w:t>
      </w:r>
      <w:r w:rsidR="00777A69" w:rsidRPr="00FB6EE6">
        <w:rPr>
          <w:rFonts w:ascii="Arial" w:hAnsi="Arial" w:cs="Arial"/>
          <w:color w:val="000000" w:themeColor="text1"/>
          <w:sz w:val="24"/>
          <w:szCs w:val="24"/>
        </w:rPr>
        <w:t>seis</w:t>
      </w:r>
      <w:r w:rsidRPr="00FB6EE6">
        <w:rPr>
          <w:rFonts w:ascii="Arial" w:hAnsi="Arial" w:cs="Arial"/>
          <w:color w:val="000000" w:themeColor="text1"/>
          <w:sz w:val="24"/>
          <w:szCs w:val="24"/>
        </w:rPr>
        <w:t xml:space="preserve"> de cada 10 utilizan su banda ancha móvil, ya que tiene un costo muy alto, uno de los mayores dentro de los países de América Latina. Con estos porcentajes, se puede notar, como los servicios financieros digitalizados en México no están disponibles para toda la población.</w:t>
      </w:r>
    </w:p>
    <w:p w:rsidR="00E93CA9" w:rsidRPr="00FB6EE6" w:rsidRDefault="00E93CA9" w:rsidP="00FB6EE6">
      <w:pPr>
        <w:spacing w:after="0" w:line="240" w:lineRule="auto"/>
        <w:ind w:firstLine="708"/>
        <w:jc w:val="both"/>
        <w:rPr>
          <w:rFonts w:ascii="Arial" w:hAnsi="Arial" w:cs="Arial"/>
          <w:color w:val="000000" w:themeColor="text1"/>
          <w:sz w:val="24"/>
          <w:szCs w:val="24"/>
        </w:rPr>
      </w:pPr>
      <w:r w:rsidRPr="00FB6EE6">
        <w:rPr>
          <w:rFonts w:ascii="Arial" w:hAnsi="Arial" w:cs="Arial"/>
          <w:color w:val="000000" w:themeColor="text1"/>
          <w:sz w:val="24"/>
          <w:szCs w:val="24"/>
        </w:rPr>
        <w:t xml:space="preserve">Además, estas nuevas tendencias digitales también acarrean ciertos riesgos, donde pueden acontecer diferentes </w:t>
      </w:r>
      <w:proofErr w:type="spellStart"/>
      <w:r w:rsidRPr="00FB6EE6">
        <w:rPr>
          <w:rFonts w:ascii="Arial" w:hAnsi="Arial" w:cs="Arial"/>
          <w:color w:val="000000" w:themeColor="text1"/>
          <w:sz w:val="24"/>
          <w:szCs w:val="24"/>
        </w:rPr>
        <w:t>ciberdelitos</w:t>
      </w:r>
      <w:proofErr w:type="spellEnd"/>
      <w:r w:rsidRPr="00FB6EE6">
        <w:rPr>
          <w:rFonts w:ascii="Arial" w:hAnsi="Arial" w:cs="Arial"/>
          <w:color w:val="000000" w:themeColor="text1"/>
          <w:sz w:val="24"/>
          <w:szCs w:val="24"/>
        </w:rPr>
        <w:t xml:space="preserve"> como el robo de datos, fraude, </w:t>
      </w:r>
      <w:proofErr w:type="spellStart"/>
      <w:r w:rsidRPr="00FB6EE6">
        <w:rPr>
          <w:rFonts w:ascii="Arial" w:hAnsi="Arial" w:cs="Arial"/>
          <w:color w:val="000000" w:themeColor="text1"/>
          <w:sz w:val="24"/>
          <w:szCs w:val="24"/>
        </w:rPr>
        <w:t>phishing</w:t>
      </w:r>
      <w:proofErr w:type="spellEnd"/>
      <w:r w:rsidRPr="00FB6EE6">
        <w:rPr>
          <w:rFonts w:ascii="Arial" w:hAnsi="Arial" w:cs="Arial"/>
          <w:color w:val="000000" w:themeColor="text1"/>
          <w:sz w:val="24"/>
          <w:szCs w:val="24"/>
        </w:rPr>
        <w:t>, borrado de bases de datos y la que más atormenta a los ciudadanos mexicanos, el robo de identidad. Este último formato delictivo en el cual se utilizan credenciales sustraídas, tuvo un gran aumento en los años 2019 y 2020, estimando así una tendencia parecida para el corriente año 2021, ya que se espera una suma de 989 millones de ataques para el final del año.</w:t>
      </w:r>
    </w:p>
    <w:p w:rsidR="00E93CA9" w:rsidRPr="00FB6EE6" w:rsidRDefault="00E93CA9" w:rsidP="00FB6EE6">
      <w:pPr>
        <w:spacing w:after="0" w:line="240" w:lineRule="auto"/>
        <w:ind w:firstLine="708"/>
        <w:jc w:val="both"/>
        <w:rPr>
          <w:rFonts w:ascii="Arial" w:hAnsi="Arial" w:cs="Arial"/>
          <w:color w:val="000000" w:themeColor="text1"/>
          <w:sz w:val="24"/>
          <w:szCs w:val="24"/>
        </w:rPr>
      </w:pPr>
      <w:r w:rsidRPr="00FB6EE6">
        <w:rPr>
          <w:rFonts w:ascii="Arial" w:hAnsi="Arial" w:cs="Arial"/>
          <w:color w:val="000000" w:themeColor="text1"/>
          <w:sz w:val="24"/>
          <w:szCs w:val="24"/>
        </w:rPr>
        <w:t>La herramienta de la inclusión financiera más utilizada en México</w:t>
      </w:r>
      <w:r w:rsidR="00777A69" w:rsidRPr="00FB6EE6">
        <w:rPr>
          <w:rFonts w:ascii="Arial" w:hAnsi="Arial" w:cs="Arial"/>
          <w:color w:val="000000" w:themeColor="text1"/>
          <w:sz w:val="24"/>
          <w:szCs w:val="24"/>
        </w:rPr>
        <w:t xml:space="preserve"> son</w:t>
      </w:r>
      <w:r w:rsidRPr="00FB6EE6">
        <w:rPr>
          <w:rFonts w:ascii="Arial" w:hAnsi="Arial" w:cs="Arial"/>
          <w:color w:val="000000" w:themeColor="text1"/>
          <w:sz w:val="24"/>
          <w:szCs w:val="24"/>
        </w:rPr>
        <w:t xml:space="preserve"> los préstamos en línea</w:t>
      </w:r>
      <w:r w:rsidR="00777A69" w:rsidRPr="00FB6EE6">
        <w:rPr>
          <w:rFonts w:ascii="Arial" w:hAnsi="Arial" w:cs="Arial"/>
          <w:color w:val="000000" w:themeColor="text1"/>
          <w:sz w:val="24"/>
          <w:szCs w:val="24"/>
        </w:rPr>
        <w:t>.</w:t>
      </w:r>
    </w:p>
    <w:p w:rsidR="00E93CA9" w:rsidRPr="00FB6EE6" w:rsidRDefault="00E93CA9" w:rsidP="00FB6EE6">
      <w:pPr>
        <w:spacing w:after="0" w:line="240" w:lineRule="auto"/>
        <w:ind w:firstLine="708"/>
        <w:jc w:val="both"/>
        <w:rPr>
          <w:rFonts w:ascii="Arial" w:hAnsi="Arial" w:cs="Arial"/>
          <w:color w:val="000000" w:themeColor="text1"/>
          <w:sz w:val="24"/>
          <w:szCs w:val="24"/>
        </w:rPr>
      </w:pPr>
      <w:r w:rsidRPr="00FB6EE6">
        <w:rPr>
          <w:rFonts w:ascii="Arial" w:hAnsi="Arial" w:cs="Arial"/>
          <w:color w:val="000000" w:themeColor="text1"/>
          <w:sz w:val="24"/>
          <w:szCs w:val="24"/>
        </w:rPr>
        <w:t>Dentro de las herramientas que facilita la tecnología, además de los pagos y la</w:t>
      </w:r>
      <w:r w:rsidR="00777A69" w:rsidRPr="00FB6EE6">
        <w:rPr>
          <w:rFonts w:ascii="Arial" w:hAnsi="Arial" w:cs="Arial"/>
          <w:color w:val="000000" w:themeColor="text1"/>
          <w:sz w:val="24"/>
          <w:szCs w:val="24"/>
        </w:rPr>
        <w:t>s</w:t>
      </w:r>
      <w:r w:rsidRPr="00FB6EE6">
        <w:rPr>
          <w:rFonts w:ascii="Arial" w:hAnsi="Arial" w:cs="Arial"/>
          <w:color w:val="000000" w:themeColor="text1"/>
          <w:sz w:val="24"/>
          <w:szCs w:val="24"/>
        </w:rPr>
        <w:t xml:space="preserve"> inversiones, se encuentran los préstamos. Actualmente en América Latina, se encuentran 491 </w:t>
      </w:r>
      <w:proofErr w:type="spellStart"/>
      <w:r w:rsidRPr="00FB6EE6">
        <w:rPr>
          <w:rFonts w:ascii="Arial" w:hAnsi="Arial" w:cs="Arial"/>
          <w:color w:val="000000" w:themeColor="text1"/>
          <w:sz w:val="24"/>
          <w:szCs w:val="24"/>
        </w:rPr>
        <w:t>Fintech</w:t>
      </w:r>
      <w:proofErr w:type="spellEnd"/>
      <w:r w:rsidRPr="00FB6EE6">
        <w:rPr>
          <w:rFonts w:ascii="Arial" w:hAnsi="Arial" w:cs="Arial"/>
          <w:color w:val="000000" w:themeColor="text1"/>
          <w:sz w:val="24"/>
          <w:szCs w:val="24"/>
        </w:rPr>
        <w:t xml:space="preserve"> especializadas en </w:t>
      </w:r>
      <w:proofErr w:type="spellStart"/>
      <w:r w:rsidRPr="00FB6EE6">
        <w:rPr>
          <w:rFonts w:ascii="Arial" w:hAnsi="Arial" w:cs="Arial"/>
          <w:color w:val="000000" w:themeColor="text1"/>
          <w:sz w:val="24"/>
          <w:szCs w:val="24"/>
        </w:rPr>
        <w:t>lendingtech</w:t>
      </w:r>
      <w:proofErr w:type="spellEnd"/>
      <w:r w:rsidRPr="00FB6EE6">
        <w:rPr>
          <w:rFonts w:ascii="Arial" w:hAnsi="Arial" w:cs="Arial"/>
          <w:color w:val="000000" w:themeColor="text1"/>
          <w:sz w:val="24"/>
          <w:szCs w:val="24"/>
        </w:rPr>
        <w:t xml:space="preserve"> (préstamos). Estas empresas tienen un papel de suma importancia por su accesibilidad, eficacia y respuestas rápidas. </w:t>
      </w:r>
    </w:p>
    <w:p w:rsidR="00E93CA9" w:rsidRPr="00FB6EE6" w:rsidRDefault="00777A69" w:rsidP="00FB6EE6">
      <w:pPr>
        <w:spacing w:after="0" w:line="240" w:lineRule="auto"/>
        <w:jc w:val="both"/>
        <w:rPr>
          <w:rFonts w:ascii="Arial" w:hAnsi="Arial" w:cs="Arial"/>
          <w:color w:val="000000" w:themeColor="text1"/>
          <w:sz w:val="24"/>
          <w:szCs w:val="24"/>
        </w:rPr>
      </w:pPr>
      <w:r w:rsidRPr="00FB6EE6">
        <w:rPr>
          <w:rFonts w:ascii="Arial" w:hAnsi="Arial" w:cs="Arial"/>
          <w:color w:val="000000" w:themeColor="text1"/>
          <w:sz w:val="24"/>
          <w:szCs w:val="24"/>
        </w:rPr>
        <w:tab/>
      </w:r>
      <w:r w:rsidR="00E93CA9" w:rsidRPr="00FB6EE6">
        <w:rPr>
          <w:rFonts w:ascii="Arial" w:hAnsi="Arial" w:cs="Arial"/>
          <w:color w:val="000000" w:themeColor="text1"/>
          <w:sz w:val="24"/>
          <w:szCs w:val="24"/>
        </w:rPr>
        <w:t xml:space="preserve">Se puede visualizar, que el mayor porcentaje de </w:t>
      </w:r>
      <w:proofErr w:type="spellStart"/>
      <w:r w:rsidR="00E93CA9" w:rsidRPr="00FB6EE6">
        <w:rPr>
          <w:rFonts w:ascii="Arial" w:hAnsi="Arial" w:cs="Arial"/>
          <w:color w:val="000000" w:themeColor="text1"/>
          <w:sz w:val="24"/>
          <w:szCs w:val="24"/>
        </w:rPr>
        <w:t>fintechs</w:t>
      </w:r>
      <w:proofErr w:type="spellEnd"/>
      <w:r w:rsidR="00E93CA9" w:rsidRPr="00FB6EE6">
        <w:rPr>
          <w:rFonts w:ascii="Arial" w:hAnsi="Arial" w:cs="Arial"/>
          <w:color w:val="000000" w:themeColor="text1"/>
          <w:sz w:val="24"/>
          <w:szCs w:val="24"/>
        </w:rPr>
        <w:t xml:space="preserve"> en México está concentrado en </w:t>
      </w:r>
      <w:r w:rsidR="00FB6EE6" w:rsidRPr="00FB6EE6">
        <w:rPr>
          <w:rFonts w:ascii="Arial" w:hAnsi="Arial" w:cs="Arial"/>
          <w:color w:val="000000" w:themeColor="text1"/>
          <w:sz w:val="24"/>
          <w:szCs w:val="24"/>
        </w:rPr>
        <w:t>p</w:t>
      </w:r>
      <w:r w:rsidR="00E93CA9" w:rsidRPr="00FB6EE6">
        <w:rPr>
          <w:rFonts w:ascii="Arial" w:hAnsi="Arial" w:cs="Arial"/>
          <w:color w:val="000000" w:themeColor="text1"/>
          <w:sz w:val="24"/>
          <w:szCs w:val="24"/>
        </w:rPr>
        <w:t xml:space="preserve">agos y </w:t>
      </w:r>
      <w:r w:rsidR="00FB6EE6" w:rsidRPr="00FB6EE6">
        <w:rPr>
          <w:rFonts w:ascii="Arial" w:hAnsi="Arial" w:cs="Arial"/>
          <w:color w:val="000000" w:themeColor="text1"/>
          <w:sz w:val="24"/>
          <w:szCs w:val="24"/>
        </w:rPr>
        <w:t>p</w:t>
      </w:r>
      <w:r w:rsidR="00E93CA9" w:rsidRPr="00FB6EE6">
        <w:rPr>
          <w:rFonts w:ascii="Arial" w:hAnsi="Arial" w:cs="Arial"/>
          <w:color w:val="000000" w:themeColor="text1"/>
          <w:sz w:val="24"/>
          <w:szCs w:val="24"/>
        </w:rPr>
        <w:t>réstamos, espec</w:t>
      </w:r>
      <w:r w:rsidR="00FB6EE6" w:rsidRPr="00FB6EE6">
        <w:rPr>
          <w:rFonts w:ascii="Arial" w:hAnsi="Arial" w:cs="Arial"/>
          <w:color w:val="000000" w:themeColor="text1"/>
          <w:sz w:val="24"/>
          <w:szCs w:val="24"/>
        </w:rPr>
        <w:t>íficamente en préstamos online.</w:t>
      </w:r>
    </w:p>
    <w:p w:rsidR="00E93CA9" w:rsidRPr="00FB6EE6" w:rsidRDefault="00E93CA9" w:rsidP="00FB6EE6">
      <w:pPr>
        <w:spacing w:after="0" w:line="240" w:lineRule="auto"/>
        <w:ind w:firstLine="708"/>
        <w:jc w:val="both"/>
        <w:rPr>
          <w:rFonts w:ascii="Arial" w:hAnsi="Arial" w:cs="Arial"/>
          <w:color w:val="000000" w:themeColor="text1"/>
          <w:sz w:val="24"/>
          <w:szCs w:val="24"/>
        </w:rPr>
      </w:pPr>
      <w:r w:rsidRPr="00FB6EE6">
        <w:rPr>
          <w:rFonts w:ascii="Arial" w:hAnsi="Arial" w:cs="Arial"/>
          <w:color w:val="000000" w:themeColor="text1"/>
          <w:sz w:val="24"/>
          <w:szCs w:val="24"/>
        </w:rPr>
        <w:t>Los requisitos generales para la obtención de préstamos en México, comprenden, tener más de 18 años, poseer email o celular activo, ser mexicano o residir en el país, tener una cuenta bancaria y disponer de documento de identidad vigente.</w:t>
      </w:r>
    </w:p>
    <w:p w:rsidR="00E93CA9" w:rsidRPr="00FB6EE6" w:rsidRDefault="00E93CA9" w:rsidP="00FB6EE6">
      <w:pPr>
        <w:spacing w:after="0" w:line="240" w:lineRule="auto"/>
        <w:ind w:firstLine="708"/>
        <w:jc w:val="both"/>
        <w:rPr>
          <w:rFonts w:ascii="Arial" w:hAnsi="Arial" w:cs="Arial"/>
          <w:color w:val="000000" w:themeColor="text1"/>
          <w:sz w:val="24"/>
          <w:szCs w:val="24"/>
        </w:rPr>
      </w:pPr>
      <w:r w:rsidRPr="00FB6EE6">
        <w:rPr>
          <w:rFonts w:ascii="Arial" w:hAnsi="Arial" w:cs="Arial"/>
          <w:color w:val="000000" w:themeColor="text1"/>
          <w:sz w:val="24"/>
          <w:szCs w:val="24"/>
        </w:rPr>
        <w:lastRenderedPageBreak/>
        <w:t>Dentro de los préstamos online rápidos, se encuentran algunas características particulares, como el hecho de que no se necesite requisito de garantía, que se puedan obtener desde la comodidad del hogar s</w:t>
      </w:r>
      <w:r w:rsidR="00FB6EE6" w:rsidRPr="00FB6EE6">
        <w:rPr>
          <w:rFonts w:ascii="Arial" w:hAnsi="Arial" w:cs="Arial"/>
          <w:color w:val="000000" w:themeColor="text1"/>
          <w:sz w:val="24"/>
          <w:szCs w:val="24"/>
        </w:rPr>
        <w:t>ó</w:t>
      </w:r>
      <w:r w:rsidRPr="00FB6EE6">
        <w:rPr>
          <w:rFonts w:ascii="Arial" w:hAnsi="Arial" w:cs="Arial"/>
          <w:color w:val="000000" w:themeColor="text1"/>
          <w:sz w:val="24"/>
          <w:szCs w:val="24"/>
        </w:rPr>
        <w:t>lo con internet y un dispositivo, además que tienen una flexibilidad mayor en los plazos, se pueden adquirir en 24 horas, pero también como desventaja es que otorgan montos pequeños.</w:t>
      </w:r>
    </w:p>
    <w:p w:rsidR="00E93CA9" w:rsidRPr="00FB6EE6" w:rsidRDefault="00E93CA9" w:rsidP="00FB6EE6">
      <w:pPr>
        <w:spacing w:after="0" w:line="240" w:lineRule="auto"/>
        <w:ind w:firstLine="708"/>
        <w:jc w:val="both"/>
        <w:rPr>
          <w:rFonts w:ascii="Arial" w:hAnsi="Arial" w:cs="Arial"/>
          <w:color w:val="000000" w:themeColor="text1"/>
          <w:sz w:val="24"/>
          <w:szCs w:val="24"/>
        </w:rPr>
      </w:pPr>
      <w:r w:rsidRPr="00FB6EE6">
        <w:rPr>
          <w:rFonts w:ascii="Arial" w:hAnsi="Arial" w:cs="Arial"/>
          <w:color w:val="000000" w:themeColor="text1"/>
          <w:sz w:val="24"/>
          <w:szCs w:val="24"/>
        </w:rPr>
        <w:t>Durante la pandemia hubo un crecimiento en las solicitudes de créditos que se mantiene en la primera etapa del año 2021. En el año completo 2020, el ritmo para solicitar crédito fue del 42,6% mientras en lo que respecta a la primera parte del año 2021 se encuentra en 39</w:t>
      </w:r>
      <w:r w:rsidR="00FB6EE6" w:rsidRPr="00FB6EE6">
        <w:rPr>
          <w:rFonts w:ascii="Arial" w:hAnsi="Arial" w:cs="Arial"/>
          <w:color w:val="000000" w:themeColor="text1"/>
          <w:sz w:val="24"/>
          <w:szCs w:val="24"/>
        </w:rPr>
        <w:t>.</w:t>
      </w:r>
      <w:r w:rsidRPr="00FB6EE6">
        <w:rPr>
          <w:rFonts w:ascii="Arial" w:hAnsi="Arial" w:cs="Arial"/>
          <w:color w:val="000000" w:themeColor="text1"/>
          <w:sz w:val="24"/>
          <w:szCs w:val="24"/>
        </w:rPr>
        <w:t xml:space="preserve">72%, es decir, un número elevado considerando que han acontecido </w:t>
      </w:r>
      <w:r w:rsidR="00FB6EE6" w:rsidRPr="00FB6EE6">
        <w:rPr>
          <w:rFonts w:ascii="Arial" w:hAnsi="Arial" w:cs="Arial"/>
          <w:color w:val="000000" w:themeColor="text1"/>
          <w:sz w:val="24"/>
          <w:szCs w:val="24"/>
        </w:rPr>
        <w:t>nueve</w:t>
      </w:r>
      <w:r w:rsidRPr="00FB6EE6">
        <w:rPr>
          <w:rFonts w:ascii="Arial" w:hAnsi="Arial" w:cs="Arial"/>
          <w:color w:val="000000" w:themeColor="text1"/>
          <w:sz w:val="24"/>
          <w:szCs w:val="24"/>
        </w:rPr>
        <w:t xml:space="preserve"> meses del total del año. La mayoría de los créditos que solicitan los mexicanos son para pagar deudas.</w:t>
      </w:r>
    </w:p>
    <w:p w:rsidR="00E93CA9" w:rsidRPr="00FB6EE6" w:rsidRDefault="00E93CA9" w:rsidP="00FB6EE6">
      <w:pPr>
        <w:spacing w:after="0" w:line="240" w:lineRule="auto"/>
        <w:ind w:firstLine="708"/>
        <w:jc w:val="both"/>
        <w:rPr>
          <w:rFonts w:ascii="Arial" w:hAnsi="Arial" w:cs="Arial"/>
          <w:color w:val="000000" w:themeColor="text1"/>
          <w:sz w:val="24"/>
          <w:szCs w:val="24"/>
        </w:rPr>
      </w:pPr>
      <w:r w:rsidRPr="00FB6EE6">
        <w:rPr>
          <w:rFonts w:ascii="Arial" w:hAnsi="Arial" w:cs="Arial"/>
          <w:color w:val="000000" w:themeColor="text1"/>
          <w:sz w:val="24"/>
          <w:szCs w:val="24"/>
        </w:rPr>
        <w:t xml:space="preserve">Hasta los primeros </w:t>
      </w:r>
      <w:r w:rsidR="00FB6EE6" w:rsidRPr="00FB6EE6">
        <w:rPr>
          <w:rFonts w:ascii="Arial" w:hAnsi="Arial" w:cs="Arial"/>
          <w:color w:val="000000" w:themeColor="text1"/>
          <w:sz w:val="24"/>
          <w:szCs w:val="24"/>
        </w:rPr>
        <w:t>nueve</w:t>
      </w:r>
      <w:r w:rsidRPr="00FB6EE6">
        <w:rPr>
          <w:rFonts w:ascii="Arial" w:hAnsi="Arial" w:cs="Arial"/>
          <w:color w:val="000000" w:themeColor="text1"/>
          <w:sz w:val="24"/>
          <w:szCs w:val="24"/>
        </w:rPr>
        <w:t xml:space="preserve"> meses del año, los préstamos más solicitados fueron para:</w:t>
      </w:r>
    </w:p>
    <w:p w:rsidR="00E93CA9" w:rsidRPr="00FB6EE6" w:rsidRDefault="00FB6EE6" w:rsidP="00FB6EE6">
      <w:pPr>
        <w:spacing w:after="0" w:line="240" w:lineRule="auto"/>
        <w:jc w:val="both"/>
        <w:rPr>
          <w:rFonts w:ascii="Arial" w:hAnsi="Arial" w:cs="Arial"/>
          <w:color w:val="000000" w:themeColor="text1"/>
          <w:sz w:val="24"/>
          <w:szCs w:val="24"/>
        </w:rPr>
      </w:pPr>
      <w:r w:rsidRPr="00FB6EE6">
        <w:rPr>
          <w:rFonts w:ascii="Arial" w:hAnsi="Arial" w:cs="Arial"/>
          <w:color w:val="000000" w:themeColor="text1"/>
          <w:sz w:val="24"/>
          <w:szCs w:val="24"/>
        </w:rPr>
        <w:t>* L</w:t>
      </w:r>
      <w:r w:rsidR="00E93CA9" w:rsidRPr="00FB6EE6">
        <w:rPr>
          <w:rFonts w:ascii="Arial" w:hAnsi="Arial" w:cs="Arial"/>
          <w:color w:val="000000" w:themeColor="text1"/>
          <w:sz w:val="24"/>
          <w:szCs w:val="24"/>
        </w:rPr>
        <w:t>a cancelación de una deuda, el 48%</w:t>
      </w:r>
      <w:r w:rsidRPr="00FB6EE6">
        <w:rPr>
          <w:rFonts w:ascii="Arial" w:hAnsi="Arial" w:cs="Arial"/>
          <w:color w:val="000000" w:themeColor="text1"/>
          <w:sz w:val="24"/>
          <w:szCs w:val="24"/>
        </w:rPr>
        <w:t>.</w:t>
      </w:r>
    </w:p>
    <w:p w:rsidR="00E93CA9" w:rsidRPr="00FB6EE6" w:rsidRDefault="00FB6EE6" w:rsidP="00FB6EE6">
      <w:pPr>
        <w:spacing w:after="0" w:line="240" w:lineRule="auto"/>
        <w:jc w:val="both"/>
        <w:rPr>
          <w:rFonts w:ascii="Arial" w:hAnsi="Arial" w:cs="Arial"/>
          <w:color w:val="000000" w:themeColor="text1"/>
          <w:sz w:val="24"/>
          <w:szCs w:val="24"/>
        </w:rPr>
      </w:pPr>
      <w:r w:rsidRPr="00FB6EE6">
        <w:rPr>
          <w:rFonts w:ascii="Arial" w:hAnsi="Arial" w:cs="Arial"/>
          <w:color w:val="000000" w:themeColor="text1"/>
          <w:sz w:val="24"/>
          <w:szCs w:val="24"/>
        </w:rPr>
        <w:t>* L</w:t>
      </w:r>
      <w:r w:rsidR="00E93CA9" w:rsidRPr="00FB6EE6">
        <w:rPr>
          <w:rFonts w:ascii="Arial" w:hAnsi="Arial" w:cs="Arial"/>
          <w:color w:val="000000" w:themeColor="text1"/>
          <w:sz w:val="24"/>
          <w:szCs w:val="24"/>
        </w:rPr>
        <w:t>e siguen con 15%, los créditos que se utilizaron para negocios</w:t>
      </w:r>
      <w:r w:rsidRPr="00FB6EE6">
        <w:rPr>
          <w:rFonts w:ascii="Arial" w:hAnsi="Arial" w:cs="Arial"/>
          <w:color w:val="000000" w:themeColor="text1"/>
          <w:sz w:val="24"/>
          <w:szCs w:val="24"/>
        </w:rPr>
        <w:t>.</w:t>
      </w:r>
    </w:p>
    <w:p w:rsidR="00E93CA9" w:rsidRPr="00FB6EE6" w:rsidRDefault="00FB6EE6" w:rsidP="00FB6EE6">
      <w:pPr>
        <w:spacing w:after="0" w:line="240" w:lineRule="auto"/>
        <w:jc w:val="both"/>
        <w:rPr>
          <w:rFonts w:ascii="Arial" w:hAnsi="Arial" w:cs="Arial"/>
          <w:color w:val="000000" w:themeColor="text1"/>
          <w:sz w:val="24"/>
          <w:szCs w:val="24"/>
        </w:rPr>
      </w:pPr>
      <w:r w:rsidRPr="00FB6EE6">
        <w:rPr>
          <w:rFonts w:ascii="Arial" w:hAnsi="Arial" w:cs="Arial"/>
          <w:color w:val="000000" w:themeColor="text1"/>
          <w:sz w:val="24"/>
          <w:szCs w:val="24"/>
        </w:rPr>
        <w:t>* Y</w:t>
      </w:r>
      <w:r w:rsidR="00E93CA9" w:rsidRPr="00FB6EE6">
        <w:rPr>
          <w:rFonts w:ascii="Arial" w:hAnsi="Arial" w:cs="Arial"/>
          <w:color w:val="000000" w:themeColor="text1"/>
          <w:sz w:val="24"/>
          <w:szCs w:val="24"/>
        </w:rPr>
        <w:t xml:space="preserve"> un 13% para acontecimientos y objetos del hogar</w:t>
      </w:r>
      <w:r w:rsidRPr="00FB6EE6">
        <w:rPr>
          <w:rFonts w:ascii="Arial" w:hAnsi="Arial" w:cs="Arial"/>
          <w:color w:val="000000" w:themeColor="text1"/>
          <w:sz w:val="24"/>
          <w:szCs w:val="24"/>
        </w:rPr>
        <w:t>.</w:t>
      </w:r>
    </w:p>
    <w:p w:rsidR="00E93CA9" w:rsidRPr="00FB6EE6" w:rsidRDefault="00E93CA9" w:rsidP="00FB6EE6">
      <w:pPr>
        <w:spacing w:after="0" w:line="240" w:lineRule="auto"/>
        <w:ind w:firstLine="708"/>
        <w:jc w:val="both"/>
        <w:rPr>
          <w:rFonts w:ascii="Arial" w:hAnsi="Arial" w:cs="Arial"/>
          <w:color w:val="000000" w:themeColor="text1"/>
          <w:sz w:val="24"/>
          <w:szCs w:val="24"/>
        </w:rPr>
      </w:pPr>
      <w:r w:rsidRPr="00FB6EE6">
        <w:rPr>
          <w:rFonts w:ascii="Arial" w:hAnsi="Arial" w:cs="Arial"/>
          <w:color w:val="000000" w:themeColor="text1"/>
          <w:sz w:val="24"/>
          <w:szCs w:val="24"/>
        </w:rPr>
        <w:t xml:space="preserve">Según </w:t>
      </w:r>
      <w:r w:rsidR="00FB6EE6" w:rsidRPr="00FB6EE6">
        <w:rPr>
          <w:rFonts w:ascii="Arial" w:hAnsi="Arial" w:cs="Arial"/>
          <w:color w:val="000000" w:themeColor="text1"/>
          <w:sz w:val="24"/>
          <w:szCs w:val="24"/>
        </w:rPr>
        <w:t xml:space="preserve">varias </w:t>
      </w:r>
      <w:r w:rsidRPr="00FB6EE6">
        <w:rPr>
          <w:rFonts w:ascii="Arial" w:hAnsi="Arial" w:cs="Arial"/>
          <w:color w:val="000000" w:themeColor="text1"/>
          <w:sz w:val="24"/>
          <w:szCs w:val="24"/>
        </w:rPr>
        <w:t>analista</w:t>
      </w:r>
      <w:r w:rsidR="00FB6EE6" w:rsidRPr="00FB6EE6">
        <w:rPr>
          <w:rFonts w:ascii="Arial" w:hAnsi="Arial" w:cs="Arial"/>
          <w:color w:val="000000" w:themeColor="text1"/>
          <w:sz w:val="24"/>
          <w:szCs w:val="24"/>
        </w:rPr>
        <w:t>s</w:t>
      </w:r>
      <w:r w:rsidRPr="00FB6EE6">
        <w:rPr>
          <w:rFonts w:ascii="Arial" w:hAnsi="Arial" w:cs="Arial"/>
          <w:color w:val="000000" w:themeColor="text1"/>
          <w:sz w:val="24"/>
          <w:szCs w:val="24"/>
        </w:rPr>
        <w:t xml:space="preserve">, el sector financiero no bancario va a continuar creciendo en todos sus tipos y especialmente en el de las </w:t>
      </w:r>
      <w:proofErr w:type="spellStart"/>
      <w:r w:rsidRPr="00FB6EE6">
        <w:rPr>
          <w:rFonts w:ascii="Arial" w:hAnsi="Arial" w:cs="Arial"/>
          <w:color w:val="000000" w:themeColor="text1"/>
          <w:sz w:val="24"/>
          <w:szCs w:val="24"/>
        </w:rPr>
        <w:t>lendingtech</w:t>
      </w:r>
      <w:proofErr w:type="spellEnd"/>
      <w:r w:rsidRPr="00FB6EE6">
        <w:rPr>
          <w:rFonts w:ascii="Arial" w:hAnsi="Arial" w:cs="Arial"/>
          <w:color w:val="000000" w:themeColor="text1"/>
          <w:sz w:val="24"/>
          <w:szCs w:val="24"/>
        </w:rPr>
        <w:t>, ya que en el país y en la región, las pymes van a continuar requiriendo financi</w:t>
      </w:r>
      <w:r w:rsidR="00FB6EE6" w:rsidRPr="00FB6EE6">
        <w:rPr>
          <w:rFonts w:ascii="Arial" w:hAnsi="Arial" w:cs="Arial"/>
          <w:color w:val="000000" w:themeColor="text1"/>
          <w:sz w:val="24"/>
          <w:szCs w:val="24"/>
        </w:rPr>
        <w:t>a</w:t>
      </w:r>
      <w:r w:rsidRPr="00FB6EE6">
        <w:rPr>
          <w:rFonts w:ascii="Arial" w:hAnsi="Arial" w:cs="Arial"/>
          <w:color w:val="000000" w:themeColor="text1"/>
          <w:sz w:val="24"/>
          <w:szCs w:val="24"/>
        </w:rPr>
        <w:t>miento y las barreras de entrada al sistema tradicional a veces les impiden obtenerlo para poder crecer. Uno de los principales desafíos es y será ampliar la educación financiera y digital para poder acceder a fuentes de crédito más flex</w:t>
      </w:r>
      <w:r w:rsidR="00F96DCB">
        <w:rPr>
          <w:rFonts w:ascii="Arial" w:hAnsi="Arial" w:cs="Arial"/>
          <w:color w:val="000000" w:themeColor="text1"/>
          <w:sz w:val="24"/>
          <w:szCs w:val="24"/>
        </w:rPr>
        <w:t>ibles que la banca tradicional.</w:t>
      </w:r>
    </w:p>
    <w:p w:rsidR="00E93CA9" w:rsidRPr="00FB6EE6" w:rsidRDefault="00FB6EE6" w:rsidP="00FB6EE6">
      <w:pPr>
        <w:spacing w:after="0" w:line="240" w:lineRule="auto"/>
        <w:jc w:val="both"/>
        <w:rPr>
          <w:rFonts w:ascii="Arial" w:hAnsi="Arial" w:cs="Arial"/>
          <w:b/>
          <w:color w:val="000000" w:themeColor="text1"/>
          <w:sz w:val="24"/>
          <w:szCs w:val="24"/>
        </w:rPr>
      </w:pPr>
      <w:r w:rsidRPr="00FB6EE6">
        <w:rPr>
          <w:rFonts w:ascii="Arial" w:hAnsi="Arial" w:cs="Arial"/>
          <w:b/>
          <w:color w:val="000000" w:themeColor="text1"/>
          <w:sz w:val="24"/>
          <w:szCs w:val="24"/>
        </w:rPr>
        <w:t>Tipo de préstamos</w:t>
      </w:r>
    </w:p>
    <w:p w:rsidR="00E93CA9" w:rsidRPr="00FB6EE6" w:rsidRDefault="00E93CA9" w:rsidP="00FB6EE6">
      <w:pPr>
        <w:spacing w:after="0" w:line="240" w:lineRule="auto"/>
        <w:jc w:val="both"/>
        <w:rPr>
          <w:rFonts w:ascii="Arial" w:hAnsi="Arial" w:cs="Arial"/>
          <w:color w:val="000000" w:themeColor="text1"/>
          <w:sz w:val="24"/>
          <w:szCs w:val="24"/>
        </w:rPr>
      </w:pPr>
      <w:r w:rsidRPr="00FB6EE6">
        <w:rPr>
          <w:rFonts w:ascii="Arial" w:hAnsi="Arial" w:cs="Arial"/>
          <w:color w:val="000000" w:themeColor="text1"/>
          <w:sz w:val="24"/>
          <w:szCs w:val="24"/>
        </w:rPr>
        <w:t xml:space="preserve">Se pueden encontrar diversos tipos de préstamos, como por ejemplo los denominados microcréditos, que manejan montos de 500 a mil pesos, destinados mayormente para imprevistos pequeños. Luego están los préstamos a corto plazo, donde el pago como máximo se realizará a los </w:t>
      </w:r>
      <w:r w:rsidR="00FB6EE6" w:rsidRPr="00FB6EE6">
        <w:rPr>
          <w:rFonts w:ascii="Arial" w:hAnsi="Arial" w:cs="Arial"/>
          <w:color w:val="000000" w:themeColor="text1"/>
          <w:sz w:val="24"/>
          <w:szCs w:val="24"/>
        </w:rPr>
        <w:t>dos</w:t>
      </w:r>
      <w:r w:rsidRPr="00FB6EE6">
        <w:rPr>
          <w:rFonts w:ascii="Arial" w:hAnsi="Arial" w:cs="Arial"/>
          <w:color w:val="000000" w:themeColor="text1"/>
          <w:sz w:val="24"/>
          <w:szCs w:val="24"/>
        </w:rPr>
        <w:t xml:space="preserve"> meses de la obtención del mismo y manejan pequeños montos de 500 a 2 mil pesos. También están los llamados préstamos personales, que poseen plazos y tasas de interés fijas, con montos de mil a 50 mil pesos y no son préstamos garantizados.</w:t>
      </w:r>
    </w:p>
    <w:p w:rsidR="00E93CA9" w:rsidRPr="00FB6EE6" w:rsidRDefault="00E93CA9" w:rsidP="00FB6EE6">
      <w:pPr>
        <w:spacing w:after="0" w:line="240" w:lineRule="auto"/>
        <w:ind w:firstLine="708"/>
        <w:jc w:val="both"/>
        <w:rPr>
          <w:rFonts w:ascii="Arial" w:hAnsi="Arial" w:cs="Arial"/>
          <w:color w:val="000000" w:themeColor="text1"/>
          <w:sz w:val="24"/>
          <w:szCs w:val="24"/>
        </w:rPr>
      </w:pPr>
      <w:r w:rsidRPr="00FB6EE6">
        <w:rPr>
          <w:rFonts w:ascii="Arial" w:hAnsi="Arial" w:cs="Arial"/>
          <w:color w:val="000000" w:themeColor="text1"/>
          <w:sz w:val="24"/>
          <w:szCs w:val="24"/>
        </w:rPr>
        <w:t>Otros créditos dentro de esta lista son los que no checan buró, para los que no se necesita un historial crediticio, s</w:t>
      </w:r>
      <w:r w:rsidR="00FB6EE6" w:rsidRPr="00FB6EE6">
        <w:rPr>
          <w:rFonts w:ascii="Arial" w:hAnsi="Arial" w:cs="Arial"/>
          <w:color w:val="000000" w:themeColor="text1"/>
          <w:sz w:val="24"/>
          <w:szCs w:val="24"/>
        </w:rPr>
        <w:t>ó</w:t>
      </w:r>
      <w:r w:rsidRPr="00FB6EE6">
        <w:rPr>
          <w:rFonts w:ascii="Arial" w:hAnsi="Arial" w:cs="Arial"/>
          <w:color w:val="000000" w:themeColor="text1"/>
          <w:sz w:val="24"/>
          <w:szCs w:val="24"/>
        </w:rPr>
        <w:t>lo los requisitos generales.</w:t>
      </w:r>
    </w:p>
    <w:p w:rsidR="00E93CA9" w:rsidRPr="00FB6EE6" w:rsidRDefault="00E93CA9" w:rsidP="00FB6EE6">
      <w:pPr>
        <w:spacing w:after="0" w:line="240" w:lineRule="auto"/>
        <w:ind w:firstLine="708"/>
        <w:jc w:val="both"/>
        <w:rPr>
          <w:rFonts w:ascii="Arial" w:hAnsi="Arial" w:cs="Arial"/>
          <w:color w:val="000000" w:themeColor="text1"/>
          <w:sz w:val="24"/>
          <w:szCs w:val="24"/>
        </w:rPr>
      </w:pPr>
      <w:r w:rsidRPr="00FB6EE6">
        <w:rPr>
          <w:rFonts w:ascii="Arial" w:hAnsi="Arial" w:cs="Arial"/>
          <w:color w:val="000000" w:themeColor="text1"/>
          <w:sz w:val="24"/>
          <w:szCs w:val="24"/>
        </w:rPr>
        <w:t>También se encuentran los créditos sin comprobar ingresos, los cuales no necesitan comprobante de ingreso, que son una gran oportunidad para las personas que trabajan por factura.</w:t>
      </w:r>
    </w:p>
    <w:p w:rsidR="00E93CA9" w:rsidRPr="00FB6EE6" w:rsidRDefault="00E93CA9" w:rsidP="00FB6EE6">
      <w:pPr>
        <w:spacing w:after="0" w:line="240" w:lineRule="auto"/>
        <w:ind w:firstLine="708"/>
        <w:jc w:val="both"/>
        <w:rPr>
          <w:rFonts w:ascii="Arial" w:hAnsi="Arial" w:cs="Arial"/>
          <w:color w:val="000000" w:themeColor="text1"/>
          <w:sz w:val="24"/>
          <w:szCs w:val="24"/>
        </w:rPr>
      </w:pPr>
      <w:r w:rsidRPr="00FB6EE6">
        <w:rPr>
          <w:rFonts w:ascii="Arial" w:hAnsi="Arial" w:cs="Arial"/>
          <w:color w:val="000000" w:themeColor="text1"/>
          <w:sz w:val="24"/>
          <w:szCs w:val="24"/>
        </w:rPr>
        <w:t>Los préstamos sin aval, se conceden sin garantía alguna de pago, ya sea bancaria, familiar, etc</w:t>
      </w:r>
      <w:r w:rsidR="00FB6EE6" w:rsidRPr="00FB6EE6">
        <w:rPr>
          <w:rFonts w:ascii="Arial" w:hAnsi="Arial" w:cs="Arial"/>
          <w:color w:val="000000" w:themeColor="text1"/>
          <w:sz w:val="24"/>
          <w:szCs w:val="24"/>
        </w:rPr>
        <w:t>étera</w:t>
      </w:r>
      <w:r w:rsidRPr="00FB6EE6">
        <w:rPr>
          <w:rFonts w:ascii="Arial" w:hAnsi="Arial" w:cs="Arial"/>
          <w:color w:val="000000" w:themeColor="text1"/>
          <w:sz w:val="24"/>
          <w:szCs w:val="24"/>
        </w:rPr>
        <w:t>.</w:t>
      </w:r>
    </w:p>
    <w:p w:rsidR="00A30AD9" w:rsidRPr="00FB6EE6" w:rsidRDefault="00E93CA9" w:rsidP="00FB6EE6">
      <w:pPr>
        <w:spacing w:after="0" w:line="240" w:lineRule="auto"/>
        <w:ind w:firstLine="708"/>
        <w:jc w:val="both"/>
        <w:rPr>
          <w:rFonts w:ascii="Arial" w:hAnsi="Arial" w:cs="Arial"/>
          <w:color w:val="000000" w:themeColor="text1"/>
          <w:sz w:val="24"/>
          <w:szCs w:val="24"/>
        </w:rPr>
      </w:pPr>
      <w:r w:rsidRPr="00FB6EE6">
        <w:rPr>
          <w:rFonts w:ascii="Arial" w:hAnsi="Arial" w:cs="Arial"/>
          <w:color w:val="000000" w:themeColor="text1"/>
          <w:sz w:val="24"/>
          <w:szCs w:val="24"/>
        </w:rPr>
        <w:t>Se incluye también la denominada línea de crédito, en la cual la entidad pone una cantidad de dinero a disposición, pero se utiliza lo que haga falta del mismo. S</w:t>
      </w:r>
      <w:r w:rsidR="00FB6EE6" w:rsidRPr="00FB6EE6">
        <w:rPr>
          <w:rFonts w:ascii="Arial" w:hAnsi="Arial" w:cs="Arial"/>
          <w:color w:val="000000" w:themeColor="text1"/>
          <w:sz w:val="24"/>
          <w:szCs w:val="24"/>
        </w:rPr>
        <w:t>ó</w:t>
      </w:r>
      <w:r w:rsidRPr="00FB6EE6">
        <w:rPr>
          <w:rFonts w:ascii="Arial" w:hAnsi="Arial" w:cs="Arial"/>
          <w:color w:val="000000" w:themeColor="text1"/>
          <w:sz w:val="24"/>
          <w:szCs w:val="24"/>
        </w:rPr>
        <w:t>lo se pagan los intereses que c</w:t>
      </w:r>
      <w:r w:rsidR="00FB6EE6" w:rsidRPr="00FB6EE6">
        <w:rPr>
          <w:rFonts w:ascii="Arial" w:hAnsi="Arial" w:cs="Arial"/>
          <w:color w:val="000000" w:themeColor="text1"/>
          <w:sz w:val="24"/>
          <w:szCs w:val="24"/>
        </w:rPr>
        <w:t>orresponde a</w:t>
      </w:r>
      <w:bookmarkStart w:id="0" w:name="_GoBack"/>
      <w:bookmarkEnd w:id="0"/>
      <w:r w:rsidR="00FB6EE6" w:rsidRPr="00FB6EE6">
        <w:rPr>
          <w:rFonts w:ascii="Arial" w:hAnsi="Arial" w:cs="Arial"/>
          <w:color w:val="000000" w:themeColor="text1"/>
          <w:sz w:val="24"/>
          <w:szCs w:val="24"/>
        </w:rPr>
        <w:t>l monto utilizado.</w:t>
      </w:r>
    </w:p>
    <w:sectPr w:rsidR="00A30AD9" w:rsidRPr="00FB6EE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EA3B36"/>
    <w:multiLevelType w:val="hybridMultilevel"/>
    <w:tmpl w:val="56C6642E"/>
    <w:lvl w:ilvl="0" w:tplc="DD9EB4F2">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79E34E03"/>
    <w:multiLevelType w:val="hybridMultilevel"/>
    <w:tmpl w:val="5F048EB2"/>
    <w:lvl w:ilvl="0" w:tplc="AE4E65A2">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CA9"/>
    <w:rsid w:val="00777A69"/>
    <w:rsid w:val="00A2099F"/>
    <w:rsid w:val="00A30AD9"/>
    <w:rsid w:val="00E93CA9"/>
    <w:rsid w:val="00F96DCB"/>
    <w:rsid w:val="00FB6E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903EBD-0056-431A-A3D0-3B5E5F98E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93CA9"/>
    <w:pPr>
      <w:ind w:left="720"/>
      <w:contextualSpacing/>
    </w:pPr>
  </w:style>
  <w:style w:type="character" w:styleId="Hipervnculo">
    <w:name w:val="Hyperlink"/>
    <w:basedOn w:val="Fuentedeprrafopredeter"/>
    <w:uiPriority w:val="99"/>
    <w:unhideWhenUsed/>
    <w:rsid w:val="00777A6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elisamurialdo@gmail.co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830</Words>
  <Characters>4570</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cp:revision>
  <dcterms:created xsi:type="dcterms:W3CDTF">2021-11-26T19:49:00Z</dcterms:created>
  <dcterms:modified xsi:type="dcterms:W3CDTF">2021-11-30T01:59:00Z</dcterms:modified>
</cp:coreProperties>
</file>